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9679D7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9679D7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9679D7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9679D7">
        <w:rPr>
          <w:rFonts w:ascii="TH SarabunPSK" w:hAnsi="TH SarabunPSK" w:cs="TH SarabunPSK"/>
          <w:b/>
          <w:bCs/>
          <w:sz w:val="32"/>
          <w:szCs w:val="32"/>
        </w:rPr>
        <w:t xml:space="preserve">  2562</w:t>
      </w:r>
    </w:p>
    <w:p w:rsidR="002825DE" w:rsidRPr="009679D7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9679D7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9679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9679D7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9679D7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โครงการบ้าน วัด โรงเรียนปลอดลูกน้ำยุงลาย </w:t>
      </w:r>
      <w:r w:rsidRPr="009679D7">
        <w:rPr>
          <w:rFonts w:ascii="TH SarabunPSK" w:hAnsi="TH SarabunPSK" w:cs="TH SarabunPSK"/>
          <w:sz w:val="32"/>
          <w:szCs w:val="32"/>
        </w:rPr>
        <w:t xml:space="preserve">BY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พลัง อสม</w:t>
      </w:r>
      <w:r w:rsidRPr="009679D7">
        <w:rPr>
          <w:rFonts w:ascii="TH SarabunPSK" w:hAnsi="TH SarabunPSK" w:cs="TH SarabunPSK"/>
          <w:sz w:val="32"/>
          <w:szCs w:val="32"/>
        </w:rPr>
        <w:t xml:space="preserve">.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9679D7">
        <w:rPr>
          <w:rFonts w:ascii="TH SarabunPSK" w:hAnsi="TH SarabunPSK" w:cs="TH SarabunPSK"/>
          <w:sz w:val="32"/>
          <w:szCs w:val="32"/>
        </w:rPr>
        <w:t>2562</w:t>
      </w:r>
    </w:p>
    <w:p w:rsidR="00506E3D" w:rsidRPr="009679D7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9679D7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9679D7">
        <w:rPr>
          <w:rFonts w:ascii="TH SarabunPSK" w:hAnsi="TH SarabunPSK" w:cs="TH SarabunPSK"/>
          <w:sz w:val="32"/>
          <w:szCs w:val="32"/>
        </w:rPr>
        <w:t xml:space="preserve">.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9679D7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679D7">
        <w:rPr>
          <w:rFonts w:ascii="TH SarabunPSK" w:hAnsi="TH SarabunPSK" w:cs="TH SarabunPSK"/>
          <w:sz w:val="32"/>
          <w:szCs w:val="32"/>
        </w:rPr>
        <w:t xml:space="preserve">26 </w:t>
      </w:r>
      <w:r w:rsidR="00506E3D" w:rsidRPr="009679D7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9679D7">
        <w:rPr>
          <w:rFonts w:ascii="TH SarabunPSK" w:hAnsi="TH SarabunPSK" w:cs="TH SarabunPSK"/>
          <w:sz w:val="32"/>
          <w:szCs w:val="32"/>
        </w:rPr>
        <w:t>.</w:t>
      </w:r>
      <w:r w:rsidR="00506E3D" w:rsidRPr="009679D7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9679D7">
        <w:rPr>
          <w:rFonts w:ascii="TH SarabunPSK" w:hAnsi="TH SarabunPSK" w:cs="TH SarabunPSK"/>
          <w:sz w:val="32"/>
          <w:szCs w:val="32"/>
        </w:rPr>
        <w:t>. 2561</w:t>
      </w:r>
    </w:p>
    <w:p w:rsidR="002825DE" w:rsidRPr="009679D7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9679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9679D7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 xml:space="preserve">1. 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ค่าดัชนีลูกน้ำ </w:t>
      </w:r>
      <w:r w:rsidRPr="009679D7">
        <w:rPr>
          <w:rFonts w:ascii="TH SarabunPSK" w:hAnsi="TH SarabunPSK" w:cs="TH SarabunPSK"/>
          <w:sz w:val="32"/>
          <w:szCs w:val="32"/>
        </w:rPr>
        <w:t xml:space="preserve">CI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ในวัด น้อยกว่าหรือเท่ากับ </w:t>
      </w:r>
      <w:r w:rsidRPr="009679D7">
        <w:rPr>
          <w:rFonts w:ascii="TH SarabunPSK" w:hAnsi="TH SarabunPSK" w:cs="TH SarabunPSK"/>
          <w:sz w:val="32"/>
          <w:szCs w:val="32"/>
        </w:rPr>
        <w:t xml:space="preserve">10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679D7">
        <w:rPr>
          <w:rFonts w:ascii="TH SarabunPSK" w:hAnsi="TH SarabunPSK" w:cs="TH SarabunPSK"/>
          <w:sz w:val="32"/>
          <w:szCs w:val="32"/>
        </w:rPr>
        <w:t xml:space="preserve">90   </w:t>
      </w:r>
    </w:p>
    <w:p w:rsidR="009679D7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 xml:space="preserve">2. 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ค่าดัชนีลูกน้ำ </w:t>
      </w:r>
      <w:r w:rsidRPr="009679D7">
        <w:rPr>
          <w:rFonts w:ascii="TH SarabunPSK" w:hAnsi="TH SarabunPSK" w:cs="TH SarabunPSK"/>
          <w:sz w:val="32"/>
          <w:szCs w:val="32"/>
        </w:rPr>
        <w:t xml:space="preserve">CI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ในโรงเรียน เท่ากับ </w:t>
      </w:r>
      <w:r w:rsidRPr="009679D7">
        <w:rPr>
          <w:rFonts w:ascii="TH SarabunPSK" w:hAnsi="TH SarabunPSK" w:cs="TH SarabunPSK"/>
          <w:sz w:val="32"/>
          <w:szCs w:val="32"/>
        </w:rPr>
        <w:t xml:space="preserve">0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679D7">
        <w:rPr>
          <w:rFonts w:ascii="TH SarabunPSK" w:hAnsi="TH SarabunPSK" w:cs="TH SarabunPSK"/>
          <w:sz w:val="32"/>
          <w:szCs w:val="32"/>
        </w:rPr>
        <w:t xml:space="preserve">90    </w:t>
      </w:r>
    </w:p>
    <w:p w:rsidR="009679D7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 xml:space="preserve">3. 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ไม่มีการระบาดของโรคไข้เลือดออกในวัด โรงเรียนและชุมชน   </w:t>
      </w:r>
    </w:p>
    <w:p w:rsidR="009679D7" w:rsidRDefault="00506E3D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lang w:bidi="th-TH"/>
        </w:rPr>
      </w:pPr>
      <w:r w:rsidRPr="009679D7">
        <w:rPr>
          <w:rFonts w:ascii="TH SarabunPSK" w:hAnsi="TH SarabunPSK" w:cs="TH SarabunPSK"/>
          <w:sz w:val="32"/>
          <w:szCs w:val="32"/>
        </w:rPr>
        <w:t xml:space="preserve">4. 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มีเครือข่ายเฝ้าระวังป้องกันและกำจัดแหล่งเพาะพันธ์ลูกน้ำยุงลายในศาสนสถานและโรงเรียนเพิ่มขึ้น </w:t>
      </w:r>
    </w:p>
    <w:p w:rsidR="002825DE" w:rsidRPr="009679D7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>(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 </w:t>
      </w:r>
      <w:r w:rsidRPr="009679D7">
        <w:rPr>
          <w:rFonts w:ascii="TH SarabunPSK" w:hAnsi="TH SarabunPSK" w:cs="TH SarabunPSK"/>
          <w:sz w:val="32"/>
          <w:szCs w:val="32"/>
        </w:rPr>
        <w:t xml:space="preserve">2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เครือข่าย</w:t>
      </w:r>
      <w:r w:rsidRPr="009679D7">
        <w:rPr>
          <w:rFonts w:ascii="TH SarabunPSK" w:hAnsi="TH SarabunPSK" w:cs="TH SarabunPSK"/>
          <w:sz w:val="32"/>
          <w:szCs w:val="32"/>
        </w:rPr>
        <w:t>)</w:t>
      </w:r>
    </w:p>
    <w:p w:rsidR="002825DE" w:rsidRPr="009679D7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9679D7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 xml:space="preserve">8.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9679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9679D7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 xml:space="preserve">1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679D7">
        <w:rPr>
          <w:rFonts w:ascii="TH SarabunPSK" w:hAnsi="TH SarabunPSK" w:cs="TH SarabunPSK"/>
          <w:sz w:val="32"/>
          <w:szCs w:val="32"/>
        </w:rPr>
        <w:t>.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679D7">
        <w:rPr>
          <w:rFonts w:ascii="TH SarabunPSK" w:hAnsi="TH SarabunPSK" w:cs="TH SarabunPSK"/>
          <w:sz w:val="32"/>
          <w:szCs w:val="32"/>
        </w:rPr>
        <w:t xml:space="preserve">. 2561 - 30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679D7">
        <w:rPr>
          <w:rFonts w:ascii="TH SarabunPSK" w:hAnsi="TH SarabunPSK" w:cs="TH SarabunPSK"/>
          <w:sz w:val="32"/>
          <w:szCs w:val="32"/>
        </w:rPr>
        <w:t>.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679D7">
        <w:rPr>
          <w:rFonts w:ascii="TH SarabunPSK" w:hAnsi="TH SarabunPSK" w:cs="TH SarabunPSK"/>
          <w:sz w:val="32"/>
          <w:szCs w:val="32"/>
        </w:rPr>
        <w:t>. 2562</w:t>
      </w:r>
    </w:p>
    <w:p w:rsidR="002825DE" w:rsidRPr="009679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CF7818" w:rsidP="00A41C83">
      <w:pPr>
        <w:pStyle w:val="a3"/>
        <w:spacing w:before="3"/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ชมรมอ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สม.เทศบาลนครภูเก็ต ดำเนินงานสำรวจและกำจัดลูกน้ำยุงลาย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สนสถานและโรงเรียนในเขตเทศบาลนครภูเก็ตเป็นประจำทุกเดือน เดือนละ 1 ครั้ง ได้รับความร่วมมือเป็นอย่างดี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สนสถานและโรงเรียนทุกโรงเรียนทุกโรงเรียน มีเครือข่ายร่วมในการดำเนินงานคือ ครู นักเรียน ผู้บริหารในโรงเรียน ผู้ดูแลวัด และพระสงฆ์</w:t>
      </w:r>
    </w:p>
    <w:p w:rsidR="00CF7818" w:rsidRDefault="00CF7818" w:rsidP="00044A5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1.ผลการสำรวจและกำจัดลูกน้ำยุงลายในวัด พบว่าค่าดัชนีลูกน้ำยุงลาย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Container Index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หรือร้อยละของภาชนะที่สำรวจพบลูกน้ำยุงลายน้อยกว่าหรือเท่ากับ 10 คิดเป็นร้อยละ 84.60</w:t>
      </w:r>
    </w:p>
    <w:p w:rsidR="00CF7818" w:rsidRDefault="00CF7818" w:rsidP="00044A5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2.ผลการสำรวจและกำจัดลูกน้ำยุงลายในโรงเรียน พบว่าค่าดัชนีลูกน้ำยุงลาย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CI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Container Index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หรือร้อยละของภาชนะที่สำรวจพบลูกน้ำยุงลายน้อยกว่าหรือเท่ากับ 10 คิดเป็นร้อยละ 75.59 และร้อยละของภาชนะที่สำรวจพบลูกน้ำยุงลายเท่ากับ 0 คิดเป็นร้อยละ 59.52</w:t>
      </w:r>
    </w:p>
    <w:p w:rsidR="00CF7818" w:rsidRPr="00CF7818" w:rsidRDefault="00CF7818" w:rsidP="00044A5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3.ไม่มีการระบาดของโรคไข้เลือดออก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สนสถานและโรงเรียนในเขตเทศบาลนครภูเก็ต</w:t>
      </w:r>
    </w:p>
    <w:p w:rsidR="002825DE" w:rsidRPr="009679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9679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9679D7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 New" w:cs="TH SarabunPSK"/>
          <w:sz w:val="32"/>
          <w:szCs w:val="32"/>
        </w:rPr>
        <w:t>☑</w:t>
      </w:r>
      <w:r w:rsidRPr="009679D7">
        <w:rPr>
          <w:rFonts w:ascii="TH SarabunPSK" w:hAnsi="TH SarabunPSK" w:cs="TH SarabunPSK"/>
          <w:sz w:val="32"/>
          <w:szCs w:val="32"/>
        </w:rPr>
        <w:t xml:space="preserve">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9679D7">
        <w:rPr>
          <w:rFonts w:ascii="TH SarabunPSK" w:hAnsi="TH SarabunPSK" w:cs="TH SarabunPSK"/>
          <w:sz w:val="32"/>
          <w:szCs w:val="32"/>
        </w:rPr>
        <w:t>/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9679D7">
        <w:rPr>
          <w:rFonts w:ascii="TH SarabunPSK" w:hAnsi="TH Sarabun New" w:cs="TH SarabunPSK"/>
          <w:sz w:val="32"/>
          <w:szCs w:val="32"/>
        </w:rPr>
        <w:t>☒</w:t>
      </w:r>
      <w:r w:rsidRPr="009679D7">
        <w:rPr>
          <w:rFonts w:ascii="TH SarabunPSK" w:hAnsi="TH SarabunPSK" w:cs="TH SarabunPSK"/>
          <w:sz w:val="32"/>
          <w:szCs w:val="32"/>
        </w:rPr>
        <w:t xml:space="preserve"> 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9679D7">
        <w:rPr>
          <w:rFonts w:ascii="TH SarabunPSK" w:hAnsi="TH SarabunPSK" w:cs="TH SarabunPSK"/>
          <w:sz w:val="32"/>
          <w:szCs w:val="32"/>
        </w:rPr>
        <w:t>/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9679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9679D7" w:rsidTr="009679D7">
        <w:tc>
          <w:tcPr>
            <w:tcW w:w="2977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9679D7" w:rsidRDefault="00C2008A" w:rsidP="00C2008A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200</w:t>
            </w:r>
          </w:p>
        </w:tc>
        <w:tc>
          <w:tcPr>
            <w:tcW w:w="592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9679D7" w:rsidTr="009679D7">
        <w:tc>
          <w:tcPr>
            <w:tcW w:w="2977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9679D7" w:rsidRDefault="00C2008A" w:rsidP="00C2008A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104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085</w:t>
            </w:r>
          </w:p>
        </w:tc>
        <w:tc>
          <w:tcPr>
            <w:tcW w:w="592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9679D7" w:rsidRDefault="00C2008A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96.20</w:t>
            </w:r>
          </w:p>
        </w:tc>
      </w:tr>
      <w:tr w:rsidR="009362F5" w:rsidRPr="009679D7" w:rsidTr="009679D7">
        <w:tc>
          <w:tcPr>
            <w:tcW w:w="2977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9679D7" w:rsidRDefault="00C2008A" w:rsidP="00C2008A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115</w:t>
            </w:r>
          </w:p>
        </w:tc>
        <w:tc>
          <w:tcPr>
            <w:tcW w:w="592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679D7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679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9679D7" w:rsidRDefault="00C2008A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3.80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C2008A" w:rsidRDefault="00C2008A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C2008A" w:rsidRPr="009679D7" w:rsidRDefault="00C2008A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9679D7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679D7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9679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679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9679D7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C2008A" w:rsidRDefault="00C2008A" w:rsidP="00C2008A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" w:char="F0FE"/>
      </w:r>
      <w:r w:rsidR="00C44684" w:rsidRPr="00C2008A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C2008A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2825DE" w:rsidRDefault="00C44684" w:rsidP="00C2008A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9679D7">
        <w:rPr>
          <w:rFonts w:ascii="TH SarabunPSK" w:hAnsi="TH SarabunPSK" w:cs="TH SarabunPSK"/>
          <w:sz w:val="32"/>
          <w:szCs w:val="32"/>
        </w:rPr>
        <w:t>/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C2008A" w:rsidRPr="009679D7" w:rsidRDefault="00C2008A" w:rsidP="001F3E8D">
      <w:pPr>
        <w:pStyle w:val="a4"/>
        <w:tabs>
          <w:tab w:val="left" w:pos="284"/>
        </w:tabs>
        <w:ind w:left="709" w:hanging="425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ศาสน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สถานและโรงเรียนเป็นสถานที่ที่มีคนมากหน้าหลายตา และหมุนเวียนเปลี่ยนไปเรื่อยๆ มีความรับผิดชอบต่อสถานที่มากน้อยต่างกัน ทำให้ยังพบภาชนะที่ยังพบลูกน้ำยุงลายหลงเหลืออยู่</w:t>
      </w:r>
    </w:p>
    <w:p w:rsidR="002825DE" w:rsidRPr="00C2008A" w:rsidRDefault="002825DE">
      <w:pPr>
        <w:pStyle w:val="a3"/>
        <w:spacing w:before="11"/>
        <w:rPr>
          <w:rFonts w:ascii="TH SarabunPSK" w:hAnsi="TH SarabunPSK" w:cs="TH SarabunPSK"/>
          <w:sz w:val="16"/>
          <w:szCs w:val="16"/>
        </w:rPr>
      </w:pPr>
    </w:p>
    <w:p w:rsidR="002825DE" w:rsidRDefault="00C2008A" w:rsidP="00C2008A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9679D7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ab/>
      </w:r>
    </w:p>
    <w:p w:rsidR="001F3E8D" w:rsidRDefault="00C2008A" w:rsidP="001F3E8D">
      <w:pPr>
        <w:pStyle w:val="a3"/>
        <w:spacing w:before="1"/>
        <w:ind w:left="709" w:hanging="425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เมื่อมีภาชนะที่พบลูกน้ำยุงลาย ทีม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ม. ผู้สำรวจจะกำจัดลูกน้ำยุงลายให้ทันที พร้อมแจ้งเจ้าของสถานที่ และแจ้งเจ้าหน้าที่งานป้องกันและควบคุมโรค เพื่อนำเรียนผู้บริหารเพื่อร่วมกันแก้ไขปัญหาต่อไป และในกรณีที่พบปัญหา เช่น ในวัดที่มีภาชนะเก็บน้ำมากมาย หรือในช่วงหน้าฝนก็จะระดมทีม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ม. และประสานเจ้าหน้าที่ ร่วมกันจัดกิจกรรม </w:t>
      </w:r>
    </w:p>
    <w:p w:rsidR="00C2008A" w:rsidRPr="00C2008A" w:rsidRDefault="00C2008A" w:rsidP="001F3E8D">
      <w:pPr>
        <w:pStyle w:val="a3"/>
        <w:spacing w:before="1"/>
        <w:ind w:left="709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Big Cleaning Day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เพื่อกำจัดแหล่งเพาะพันธุ์ลูกน้ำยุงลาย และจัดการสิ่งแวดล้อมให้สะอาดเป็นระเบียบ</w:t>
      </w:r>
    </w:p>
    <w:p w:rsidR="002825DE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F2552F" w:rsidRPr="009679D7" w:rsidRDefault="00F2552F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9679D7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....วุฒิ สันติ</w:t>
      </w:r>
      <w:proofErr w:type="spellStart"/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เพ็ชร</w:t>
      </w:r>
      <w:proofErr w:type="spellEnd"/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9679D7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</w:rPr>
        <w:t>(</w:t>
      </w:r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นายวุฒิ สันติ</w:t>
      </w:r>
      <w:proofErr w:type="spellStart"/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เพ็ชร</w:t>
      </w:r>
      <w:proofErr w:type="spellEnd"/>
      <w:r w:rsidRPr="009679D7">
        <w:rPr>
          <w:rFonts w:ascii="TH SarabunPSK" w:hAnsi="TH SarabunPSK" w:cs="TH SarabunPSK"/>
          <w:sz w:val="32"/>
          <w:szCs w:val="32"/>
        </w:rPr>
        <w:t>)</w:t>
      </w:r>
    </w:p>
    <w:p w:rsidR="002825DE" w:rsidRPr="009679D7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ชมรม </w:t>
      </w:r>
      <w:proofErr w:type="spellStart"/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อส</w:t>
      </w:r>
      <w:proofErr w:type="spellEnd"/>
      <w:r w:rsidR="00C6066F">
        <w:rPr>
          <w:rFonts w:ascii="TH SarabunPSK" w:hAnsi="TH SarabunPSK" w:cs="TH SarabunPSK" w:hint="cs"/>
          <w:sz w:val="32"/>
          <w:szCs w:val="32"/>
          <w:cs/>
          <w:lang w:bidi="th-TH"/>
        </w:rPr>
        <w:t>ม.เทศบาลนครภูเก็ต</w:t>
      </w:r>
    </w:p>
    <w:p w:rsidR="002825DE" w:rsidRPr="009679D7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679D7">
        <w:rPr>
          <w:rFonts w:ascii="TH SarabunPSK" w:hAnsi="TH SarabunPSK" w:cs="TH SarabunPSK"/>
          <w:sz w:val="32"/>
          <w:szCs w:val="32"/>
        </w:rPr>
        <w:t>/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679D7">
        <w:rPr>
          <w:rFonts w:ascii="TH SarabunPSK" w:hAnsi="TH SarabunPSK" w:cs="TH SarabunPSK"/>
          <w:sz w:val="32"/>
          <w:szCs w:val="32"/>
        </w:rPr>
        <w:t>/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679D7">
        <w:rPr>
          <w:rFonts w:ascii="TH SarabunPSK" w:hAnsi="TH SarabunPSK" w:cs="TH SarabunPSK"/>
          <w:sz w:val="32"/>
          <w:szCs w:val="32"/>
        </w:rPr>
        <w:t>.</w:t>
      </w:r>
      <w:r w:rsidRPr="009679D7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9679D7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9679D7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9679D7" w:rsidSect="00464CE3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44A52"/>
    <w:rsid w:val="000C08AE"/>
    <w:rsid w:val="000F3A75"/>
    <w:rsid w:val="0013119E"/>
    <w:rsid w:val="001F3E8D"/>
    <w:rsid w:val="00241AB0"/>
    <w:rsid w:val="002825DE"/>
    <w:rsid w:val="003D73D5"/>
    <w:rsid w:val="003F41A9"/>
    <w:rsid w:val="00464CE3"/>
    <w:rsid w:val="00506E3D"/>
    <w:rsid w:val="00512617"/>
    <w:rsid w:val="0051393D"/>
    <w:rsid w:val="00570ACD"/>
    <w:rsid w:val="00687537"/>
    <w:rsid w:val="007A56E5"/>
    <w:rsid w:val="008C17F0"/>
    <w:rsid w:val="009341A9"/>
    <w:rsid w:val="009362F5"/>
    <w:rsid w:val="009679D7"/>
    <w:rsid w:val="0097344D"/>
    <w:rsid w:val="00996472"/>
    <w:rsid w:val="00A41C83"/>
    <w:rsid w:val="00A638EB"/>
    <w:rsid w:val="00A67DBD"/>
    <w:rsid w:val="00A76BD8"/>
    <w:rsid w:val="00A90C90"/>
    <w:rsid w:val="00A96C8C"/>
    <w:rsid w:val="00C2008A"/>
    <w:rsid w:val="00C42B89"/>
    <w:rsid w:val="00C44684"/>
    <w:rsid w:val="00C6066F"/>
    <w:rsid w:val="00C90AF0"/>
    <w:rsid w:val="00CF7818"/>
    <w:rsid w:val="00DB623C"/>
    <w:rsid w:val="00E25E47"/>
    <w:rsid w:val="00E62C02"/>
    <w:rsid w:val="00EA4AD5"/>
    <w:rsid w:val="00F2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E3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64CE3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64CE3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464CE3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3</cp:revision>
  <dcterms:created xsi:type="dcterms:W3CDTF">2020-12-15T03:55:00Z</dcterms:created>
  <dcterms:modified xsi:type="dcterms:W3CDTF">2020-12-15T03:56:00Z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